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10A" w:rsidRPr="00E42ADA" w:rsidRDefault="00BD410A" w:rsidP="0046580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</w:pPr>
      <w:r w:rsidRPr="005320A6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ΠΡΟΓΡΑΜΜΑ ΣΕΜΙΝΑΡΙΟΥ </w:t>
      </w:r>
      <w:r w:rsidR="00E42ADA">
        <w:rPr>
          <w:rFonts w:ascii="Arial" w:eastAsia="Times New Roman" w:hAnsi="Arial" w:cs="Arial"/>
          <w:b/>
          <w:bCs/>
          <w:color w:val="222222"/>
          <w:sz w:val="24"/>
          <w:szCs w:val="24"/>
          <w:lang w:val="en-US"/>
        </w:rPr>
        <w:t>19 05 2018</w:t>
      </w:r>
    </w:p>
    <w:p w:rsidR="00BD410A" w:rsidRPr="005320A6" w:rsidRDefault="00BD410A" w:rsidP="00BD41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E22F64" w:rsidRPr="005320A6" w:rsidRDefault="00E22F64" w:rsidP="00E22F64">
      <w:pPr>
        <w:rPr>
          <w:rFonts w:ascii="Arial" w:hAnsi="Arial" w:cs="Arial"/>
          <w:b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 xml:space="preserve">ΠΡΟΣΕΛΕΥΣΗ-ΕΓΓΡΑΦΕΣ  9-9.30 </w:t>
      </w:r>
      <w:bookmarkStart w:id="0" w:name="_GoBack"/>
      <w:bookmarkEnd w:id="0"/>
    </w:p>
    <w:p w:rsidR="00F15272" w:rsidRPr="005320A6" w:rsidRDefault="00E22F64" w:rsidP="00F15272">
      <w:pPr>
        <w:rPr>
          <w:rFonts w:ascii="Arial" w:hAnsi="Arial" w:cs="Arial"/>
          <w:b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  <w:u w:val="single"/>
          <w:lang w:val="en-US"/>
        </w:rPr>
        <w:t>A</w:t>
      </w:r>
      <w:r w:rsidRPr="005320A6">
        <w:rPr>
          <w:rFonts w:ascii="Arial" w:hAnsi="Arial" w:cs="Arial"/>
          <w:b/>
          <w:sz w:val="24"/>
          <w:szCs w:val="24"/>
          <w:u w:val="single"/>
        </w:rPr>
        <w:t xml:space="preserve">’ </w:t>
      </w:r>
      <w:r w:rsidRPr="005320A6">
        <w:rPr>
          <w:rFonts w:ascii="Arial" w:hAnsi="Arial" w:cs="Arial"/>
          <w:b/>
          <w:sz w:val="24"/>
          <w:szCs w:val="24"/>
          <w:u w:val="single"/>
          <w:lang w:val="en-US"/>
        </w:rPr>
        <w:t>M</w:t>
      </w:r>
      <w:r w:rsidRPr="005320A6">
        <w:rPr>
          <w:rFonts w:ascii="Arial" w:hAnsi="Arial" w:cs="Arial"/>
          <w:b/>
          <w:sz w:val="24"/>
          <w:szCs w:val="24"/>
          <w:u w:val="single"/>
        </w:rPr>
        <w:t>ΕΡΟΣ</w:t>
      </w:r>
      <w:r w:rsidRPr="005320A6">
        <w:rPr>
          <w:rFonts w:ascii="Arial" w:hAnsi="Arial" w:cs="Arial"/>
          <w:b/>
          <w:sz w:val="24"/>
          <w:szCs w:val="24"/>
        </w:rPr>
        <w:t xml:space="preserve"> </w:t>
      </w:r>
      <w:r w:rsidR="00F15272" w:rsidRPr="005320A6">
        <w:rPr>
          <w:rFonts w:ascii="Arial" w:hAnsi="Arial" w:cs="Arial"/>
          <w:b/>
          <w:sz w:val="24"/>
          <w:szCs w:val="24"/>
        </w:rPr>
        <w:t xml:space="preserve">     </w:t>
      </w:r>
      <w:r w:rsidR="00F15272" w:rsidRPr="005320A6">
        <w:rPr>
          <w:rFonts w:ascii="Arial" w:eastAsia="Times New Roman" w:hAnsi="Arial" w:cs="Arial"/>
          <w:b/>
          <w:color w:val="222222"/>
          <w:sz w:val="24"/>
          <w:szCs w:val="24"/>
        </w:rPr>
        <w:t>Αμφιθέατρο -Διαλέξεις</w:t>
      </w:r>
      <w:r w:rsidR="00F15272" w:rsidRPr="005320A6">
        <w:rPr>
          <w:rFonts w:ascii="Arial" w:hAnsi="Arial" w:cs="Arial"/>
          <w:b/>
          <w:sz w:val="24"/>
          <w:szCs w:val="24"/>
        </w:rPr>
        <w:t xml:space="preserve"> </w:t>
      </w:r>
      <w:r w:rsidR="007D659B" w:rsidRPr="005320A6">
        <w:rPr>
          <w:rFonts w:ascii="Arial" w:hAnsi="Arial" w:cs="Arial"/>
          <w:b/>
          <w:sz w:val="24"/>
          <w:szCs w:val="24"/>
        </w:rPr>
        <w:t>9.30 - 12.00</w:t>
      </w:r>
    </w:p>
    <w:p w:rsidR="00E22F64" w:rsidRPr="00C218E6" w:rsidRDefault="00E22F64" w:rsidP="00E22F64">
      <w:pPr>
        <w:rPr>
          <w:rFonts w:ascii="Arial" w:hAnsi="Arial" w:cs="Arial"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 xml:space="preserve">ΠΡΟΕΔΡΕΙΟ : </w:t>
      </w:r>
      <w:r w:rsidRPr="00C218E6">
        <w:rPr>
          <w:rFonts w:ascii="Arial" w:hAnsi="Arial" w:cs="Arial"/>
          <w:sz w:val="24"/>
          <w:szCs w:val="24"/>
        </w:rPr>
        <w:t>Π. ΜΗΚΟΥ, Α. ΚΑΣΙΜΑΤΗ, Μ. ΝΑΣΙΟΥΤΖΙΚΗ</w:t>
      </w:r>
    </w:p>
    <w:p w:rsidR="00C17E5D" w:rsidRPr="005320A6" w:rsidRDefault="007D659B" w:rsidP="00F15272">
      <w:pPr>
        <w:rPr>
          <w:rFonts w:ascii="Arial" w:hAnsi="Arial" w:cs="Arial"/>
          <w:b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>Χαιρετισμοί</w:t>
      </w:r>
      <w:r w:rsidR="00F15272" w:rsidRPr="005320A6">
        <w:rPr>
          <w:rFonts w:ascii="Arial" w:hAnsi="Arial" w:cs="Arial"/>
          <w:b/>
          <w:sz w:val="24"/>
          <w:szCs w:val="24"/>
        </w:rPr>
        <w:t xml:space="preserve">:  </w:t>
      </w:r>
      <w:r w:rsidR="00E22F64" w:rsidRPr="005320A6">
        <w:rPr>
          <w:rFonts w:ascii="Arial" w:hAnsi="Arial" w:cs="Arial"/>
          <w:b/>
          <w:sz w:val="24"/>
          <w:szCs w:val="24"/>
        </w:rPr>
        <w:t xml:space="preserve">    9.30-10.00  </w:t>
      </w:r>
    </w:p>
    <w:p w:rsidR="005320A6" w:rsidRPr="00C218E6" w:rsidRDefault="005320A6" w:rsidP="00F15272">
      <w:pPr>
        <w:rPr>
          <w:rFonts w:ascii="Arial" w:hAnsi="Arial" w:cs="Arial"/>
          <w:sz w:val="24"/>
          <w:szCs w:val="24"/>
        </w:rPr>
      </w:pPr>
      <w:r w:rsidRPr="00C218E6">
        <w:rPr>
          <w:rFonts w:ascii="Arial" w:hAnsi="Arial" w:cs="Arial"/>
          <w:sz w:val="24"/>
          <w:szCs w:val="24"/>
        </w:rPr>
        <w:t xml:space="preserve">Ε. </w:t>
      </w:r>
      <w:r w:rsidR="00E22F64" w:rsidRPr="00C218E6">
        <w:rPr>
          <w:rFonts w:ascii="Arial" w:hAnsi="Arial" w:cs="Arial"/>
          <w:sz w:val="24"/>
          <w:szCs w:val="24"/>
        </w:rPr>
        <w:t xml:space="preserve"> </w:t>
      </w:r>
      <w:r w:rsidR="00C17E5D" w:rsidRPr="00C218E6">
        <w:rPr>
          <w:rFonts w:ascii="Arial" w:hAnsi="Arial" w:cs="Arial"/>
          <w:sz w:val="24"/>
          <w:szCs w:val="24"/>
        </w:rPr>
        <w:t>ΠΑΤΣΟΥΡΗΣ</w:t>
      </w:r>
      <w:r w:rsidR="00F15272" w:rsidRPr="00C218E6">
        <w:rPr>
          <w:rFonts w:ascii="Arial" w:hAnsi="Arial" w:cs="Arial"/>
          <w:sz w:val="24"/>
          <w:szCs w:val="24"/>
        </w:rPr>
        <w:t xml:space="preserve"> </w:t>
      </w:r>
      <w:r w:rsidRPr="00C218E6">
        <w:rPr>
          <w:rFonts w:ascii="Arial" w:hAnsi="Arial" w:cs="Arial"/>
          <w:sz w:val="24"/>
          <w:szCs w:val="24"/>
        </w:rPr>
        <w:t xml:space="preserve"> Καθηγητής Παθολογικής Ανατομικής</w:t>
      </w:r>
    </w:p>
    <w:p w:rsidR="00C17E5D" w:rsidRPr="00C218E6" w:rsidRDefault="005320A6" w:rsidP="00F15272">
      <w:pPr>
        <w:rPr>
          <w:rFonts w:ascii="Arial" w:hAnsi="Arial" w:cs="Arial"/>
          <w:sz w:val="24"/>
          <w:szCs w:val="24"/>
        </w:rPr>
      </w:pPr>
      <w:r w:rsidRPr="00C218E6">
        <w:rPr>
          <w:rFonts w:ascii="Arial" w:hAnsi="Arial" w:cs="Arial"/>
          <w:sz w:val="24"/>
          <w:szCs w:val="24"/>
        </w:rPr>
        <w:t xml:space="preserve">                              Κοσμήτορας Ιατρικής Σχολής ΕΚΠΑ</w:t>
      </w:r>
    </w:p>
    <w:p w:rsidR="00F15272" w:rsidRPr="00C218E6" w:rsidRDefault="005320A6" w:rsidP="00F15272">
      <w:pPr>
        <w:rPr>
          <w:rFonts w:ascii="Arial" w:hAnsi="Arial" w:cs="Arial"/>
          <w:sz w:val="24"/>
          <w:szCs w:val="24"/>
          <w:lang w:val="en-US"/>
        </w:rPr>
      </w:pPr>
      <w:r w:rsidRPr="00C218E6">
        <w:rPr>
          <w:rFonts w:ascii="Arial" w:hAnsi="Arial" w:cs="Arial"/>
          <w:sz w:val="24"/>
          <w:szCs w:val="24"/>
        </w:rPr>
        <w:t xml:space="preserve">ΕΜΜ. </w:t>
      </w:r>
      <w:r w:rsidR="00C17E5D" w:rsidRPr="00C218E6">
        <w:rPr>
          <w:rFonts w:ascii="Arial" w:hAnsi="Arial" w:cs="Arial"/>
          <w:sz w:val="24"/>
          <w:szCs w:val="24"/>
        </w:rPr>
        <w:t xml:space="preserve"> </w:t>
      </w:r>
      <w:r w:rsidR="00F15272" w:rsidRPr="00C218E6">
        <w:rPr>
          <w:rFonts w:ascii="Arial" w:hAnsi="Arial" w:cs="Arial"/>
          <w:sz w:val="24"/>
          <w:szCs w:val="24"/>
        </w:rPr>
        <w:t>ΜΑΣΤΟΡΑΚΗΣ</w:t>
      </w:r>
      <w:r w:rsidRPr="00C218E6">
        <w:rPr>
          <w:rFonts w:ascii="Arial" w:hAnsi="Arial" w:cs="Arial"/>
          <w:sz w:val="24"/>
          <w:szCs w:val="24"/>
          <w:lang w:val="en-US"/>
        </w:rPr>
        <w:t xml:space="preserve"> </w:t>
      </w:r>
      <w:r w:rsidR="00ED5ADA" w:rsidRPr="00C218E6">
        <w:rPr>
          <w:rFonts w:ascii="Arial" w:hAnsi="Arial" w:cs="Arial"/>
          <w:sz w:val="24"/>
          <w:szCs w:val="24"/>
          <w:lang w:val="en-US"/>
        </w:rPr>
        <w:t xml:space="preserve"> </w:t>
      </w:r>
      <w:r w:rsidR="00ED5ADA" w:rsidRPr="00C218E6">
        <w:rPr>
          <w:rFonts w:ascii="Arial" w:hAnsi="Arial" w:cs="Arial"/>
          <w:sz w:val="24"/>
          <w:szCs w:val="24"/>
        </w:rPr>
        <w:t>Πρόεδρος</w:t>
      </w:r>
      <w:r w:rsidR="00ED5ADA" w:rsidRPr="00C218E6">
        <w:rPr>
          <w:rFonts w:ascii="Arial" w:hAnsi="Arial" w:cs="Arial"/>
          <w:sz w:val="24"/>
          <w:szCs w:val="24"/>
          <w:lang w:val="en-US"/>
        </w:rPr>
        <w:t xml:space="preserve"> </w:t>
      </w:r>
      <w:r w:rsidR="00ED5ADA" w:rsidRPr="00C218E6">
        <w:rPr>
          <w:rFonts w:ascii="Arial" w:hAnsi="Arial" w:cs="Arial"/>
          <w:sz w:val="24"/>
          <w:szCs w:val="24"/>
        </w:rPr>
        <w:t>ΔΣ</w:t>
      </w:r>
      <w:r w:rsidR="00ED5ADA" w:rsidRPr="00C218E6">
        <w:rPr>
          <w:rFonts w:ascii="Arial" w:hAnsi="Arial" w:cs="Arial"/>
          <w:sz w:val="24"/>
          <w:szCs w:val="24"/>
          <w:lang w:val="en-US"/>
        </w:rPr>
        <w:t xml:space="preserve">  </w:t>
      </w:r>
      <w:r w:rsidR="00ED5ADA" w:rsidRPr="00C218E6">
        <w:rPr>
          <w:rFonts w:ascii="Arial" w:hAnsi="Arial" w:cs="Arial"/>
          <w:sz w:val="24"/>
          <w:szCs w:val="24"/>
        </w:rPr>
        <w:t>ΕΕΚΚ</w:t>
      </w:r>
    </w:p>
    <w:p w:rsidR="00E22F64" w:rsidRPr="007D79A0" w:rsidRDefault="00C17E5D" w:rsidP="00E22F6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7D79A0">
        <w:rPr>
          <w:rFonts w:ascii="Arial" w:eastAsia="Times New Roman" w:hAnsi="Arial" w:cs="Arial"/>
          <w:b/>
          <w:color w:val="222222"/>
          <w:sz w:val="24"/>
          <w:szCs w:val="24"/>
          <w:lang w:val="en-US"/>
        </w:rPr>
        <w:t xml:space="preserve"> </w:t>
      </w:r>
      <w:r w:rsidR="00E22F64" w:rsidRPr="005320A6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Διαλέξεις</w:t>
      </w:r>
      <w:r w:rsidR="00E22F64" w:rsidRPr="007D79A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F15272" w:rsidRPr="007D79A0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         </w:t>
      </w:r>
    </w:p>
    <w:p w:rsidR="007D79A0" w:rsidRDefault="00F15272" w:rsidP="00E22F64">
      <w:pPr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</w:pPr>
      <w:r w:rsidRPr="00ED5AD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gramStart"/>
      <w:r w:rsidR="00ED5ADA">
        <w:rPr>
          <w:rFonts w:ascii="Arial" w:hAnsi="Arial" w:cs="Arial"/>
          <w:b/>
          <w:sz w:val="24"/>
          <w:szCs w:val="24"/>
          <w:lang w:val="en-US"/>
        </w:rPr>
        <w:t>A.</w:t>
      </w:r>
      <w:r w:rsidR="007D659B" w:rsidRPr="005320A6">
        <w:rPr>
          <w:rFonts w:ascii="Arial" w:hAnsi="Arial" w:cs="Arial"/>
          <w:b/>
          <w:sz w:val="24"/>
          <w:szCs w:val="24"/>
          <w:lang w:val="en-US"/>
        </w:rPr>
        <w:t>CHANDRA</w:t>
      </w:r>
      <w:proofErr w:type="gramEnd"/>
      <w:r w:rsidR="00C17E5D" w:rsidRPr="00ED5ADA">
        <w:rPr>
          <w:rFonts w:ascii="Arial" w:hAnsi="Arial" w:cs="Arial"/>
          <w:b/>
          <w:sz w:val="24"/>
          <w:szCs w:val="24"/>
          <w:lang w:val="en-US"/>
        </w:rPr>
        <w:t xml:space="preserve">      </w:t>
      </w:r>
      <w:r w:rsidR="00ED5ADA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C17E5D" w:rsidRPr="00ED5ADA">
        <w:rPr>
          <w:rFonts w:ascii="Arial" w:hAnsi="Arial" w:cs="Arial"/>
          <w:b/>
          <w:sz w:val="24"/>
          <w:szCs w:val="24"/>
          <w:lang w:val="en-US"/>
        </w:rPr>
        <w:t xml:space="preserve">10-10.45 </w:t>
      </w:r>
      <w:r w:rsidRPr="00ED5AD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D5ADA" w:rsidRPr="00ED5ADA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 w:rsidR="007D79A0">
        <w:rPr>
          <w:rStyle w:val="a3"/>
          <w:b w:val="0"/>
          <w:color w:val="000000"/>
          <w:lang w:val="en-US"/>
        </w:rPr>
        <w:t>“</w:t>
      </w:r>
      <w:r w:rsidR="007D79A0" w:rsidRPr="007105F9"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  <w:t xml:space="preserve">Urologic Cytology and The Paris System for Reporting Urinary Cytology” </w:t>
      </w:r>
    </w:p>
    <w:p w:rsidR="007D79A0" w:rsidRPr="007105F9" w:rsidRDefault="00C17E5D" w:rsidP="007D79A0">
      <w:pPr>
        <w:spacing w:after="0"/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</w:pPr>
      <w:r w:rsidRPr="00ED5AD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D5ADA">
        <w:rPr>
          <w:rFonts w:ascii="Arial" w:hAnsi="Arial" w:cs="Arial"/>
          <w:b/>
          <w:sz w:val="24"/>
          <w:szCs w:val="24"/>
          <w:lang w:val="en-US"/>
        </w:rPr>
        <w:t>E.D</w:t>
      </w:r>
      <w:r w:rsidRPr="00ED5AD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D659B" w:rsidRPr="005320A6">
        <w:rPr>
          <w:rFonts w:ascii="Arial" w:hAnsi="Arial" w:cs="Arial"/>
          <w:b/>
          <w:sz w:val="24"/>
          <w:szCs w:val="24"/>
          <w:lang w:val="en-US"/>
        </w:rPr>
        <w:t>ROSSI</w:t>
      </w:r>
      <w:r w:rsidR="007D659B" w:rsidRPr="00ED5ADA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Pr="00ED5ADA">
        <w:rPr>
          <w:rFonts w:ascii="Arial" w:hAnsi="Arial" w:cs="Arial"/>
          <w:b/>
          <w:sz w:val="24"/>
          <w:szCs w:val="24"/>
          <w:lang w:val="en-US"/>
        </w:rPr>
        <w:t xml:space="preserve">          10.45-11.30</w:t>
      </w:r>
      <w:proofErr w:type="gramStart"/>
      <w:r w:rsidRPr="00ED5ADA">
        <w:rPr>
          <w:rFonts w:ascii="Arial" w:hAnsi="Arial" w:cs="Arial"/>
          <w:b/>
          <w:sz w:val="24"/>
          <w:szCs w:val="24"/>
          <w:lang w:val="en-US"/>
        </w:rPr>
        <w:t xml:space="preserve">  </w:t>
      </w:r>
      <w:r w:rsidR="00ED5AD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7D79A0" w:rsidRPr="007105F9"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  <w:t>“</w:t>
      </w:r>
      <w:proofErr w:type="gramEnd"/>
      <w:r w:rsidR="007D79A0" w:rsidRPr="007105F9"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  <w:t xml:space="preserve">Salivary Gland Cytology and The Milan System for Reporting Salivary Gland Cytopathology”  </w:t>
      </w:r>
    </w:p>
    <w:p w:rsidR="00C218E6" w:rsidRDefault="007D659B" w:rsidP="00C218E6">
      <w:pPr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ED5ADA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F15272" w:rsidRPr="005320A6" w:rsidRDefault="007D659B" w:rsidP="00F15272">
      <w:pPr>
        <w:rPr>
          <w:rFonts w:ascii="Arial" w:hAnsi="Arial" w:cs="Arial"/>
          <w:b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>ΕΡΩΤΗΣΕΙΣ</w:t>
      </w:r>
      <w:r w:rsidR="00C17E5D" w:rsidRPr="005320A6">
        <w:rPr>
          <w:rFonts w:ascii="Arial" w:hAnsi="Arial" w:cs="Arial"/>
          <w:b/>
          <w:sz w:val="24"/>
          <w:szCs w:val="24"/>
        </w:rPr>
        <w:t xml:space="preserve">    11.30-12.00 </w:t>
      </w:r>
    </w:p>
    <w:p w:rsidR="00F15272" w:rsidRPr="005320A6" w:rsidRDefault="00F15272" w:rsidP="00E22F64">
      <w:pPr>
        <w:rPr>
          <w:rFonts w:ascii="Arial" w:hAnsi="Arial" w:cs="Arial"/>
          <w:b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>ΔΙΑΛΕΙΜΑ-ΚΑΦΕΣ   12.00-1</w:t>
      </w:r>
      <w:r w:rsidR="007D659B" w:rsidRPr="005320A6">
        <w:rPr>
          <w:rFonts w:ascii="Arial" w:hAnsi="Arial" w:cs="Arial"/>
          <w:b/>
          <w:sz w:val="24"/>
          <w:szCs w:val="24"/>
        </w:rPr>
        <w:t>3</w:t>
      </w:r>
      <w:r w:rsidRPr="005320A6">
        <w:rPr>
          <w:rFonts w:ascii="Arial" w:hAnsi="Arial" w:cs="Arial"/>
          <w:b/>
          <w:sz w:val="24"/>
          <w:szCs w:val="24"/>
        </w:rPr>
        <w:t>.</w:t>
      </w:r>
      <w:r w:rsidR="007D659B" w:rsidRPr="005320A6">
        <w:rPr>
          <w:rFonts w:ascii="Arial" w:hAnsi="Arial" w:cs="Arial"/>
          <w:b/>
          <w:sz w:val="24"/>
          <w:szCs w:val="24"/>
        </w:rPr>
        <w:t>0</w:t>
      </w:r>
      <w:r w:rsidRPr="005320A6">
        <w:rPr>
          <w:rFonts w:ascii="Arial" w:hAnsi="Arial" w:cs="Arial"/>
          <w:b/>
          <w:sz w:val="24"/>
          <w:szCs w:val="24"/>
        </w:rPr>
        <w:t>0</w:t>
      </w:r>
    </w:p>
    <w:p w:rsidR="00F15272" w:rsidRPr="005320A6" w:rsidRDefault="00F15272" w:rsidP="00F15272">
      <w:pPr>
        <w:rPr>
          <w:rFonts w:ascii="Arial" w:hAnsi="Arial" w:cs="Arial"/>
          <w:b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>Β’ ΜΕΡΟΣ ΜΙΚΡΟΣΚΟΠΗΣΗ</w:t>
      </w:r>
      <w:r w:rsidR="007D659B" w:rsidRPr="005320A6">
        <w:rPr>
          <w:rFonts w:ascii="Arial" w:hAnsi="Arial" w:cs="Arial"/>
          <w:b/>
          <w:sz w:val="24"/>
          <w:szCs w:val="24"/>
        </w:rPr>
        <w:t xml:space="preserve">- </w:t>
      </w:r>
      <w:r w:rsidR="007D659B" w:rsidRPr="005320A6">
        <w:rPr>
          <w:rFonts w:ascii="Arial" w:eastAsia="Times New Roman" w:hAnsi="Arial" w:cs="Arial"/>
          <w:b/>
          <w:color w:val="222222"/>
          <w:sz w:val="24"/>
          <w:szCs w:val="24"/>
        </w:rPr>
        <w:t xml:space="preserve">Αίθουσα  μικροσκοπίων  </w:t>
      </w:r>
      <w:r w:rsidR="007D659B" w:rsidRPr="005320A6">
        <w:rPr>
          <w:rFonts w:ascii="Arial" w:hAnsi="Arial" w:cs="Arial"/>
          <w:b/>
          <w:sz w:val="24"/>
          <w:szCs w:val="24"/>
        </w:rPr>
        <w:t>13.00- 16.00</w:t>
      </w:r>
    </w:p>
    <w:p w:rsidR="00F15272" w:rsidRPr="00C218E6" w:rsidRDefault="00F15272" w:rsidP="00E22F64">
      <w:pPr>
        <w:rPr>
          <w:rFonts w:ascii="Arial" w:hAnsi="Arial" w:cs="Arial"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>ΣΥΝΤΟΝΙΣΤΕΣ</w:t>
      </w:r>
      <w:r w:rsidR="00ED5ADA" w:rsidRPr="00C218E6">
        <w:rPr>
          <w:rFonts w:ascii="Arial" w:hAnsi="Arial" w:cs="Arial"/>
          <w:sz w:val="24"/>
          <w:szCs w:val="24"/>
        </w:rPr>
        <w:t xml:space="preserve">: </w:t>
      </w:r>
      <w:r w:rsidRPr="00C218E6">
        <w:rPr>
          <w:rFonts w:ascii="Arial" w:hAnsi="Arial" w:cs="Arial"/>
          <w:sz w:val="24"/>
          <w:szCs w:val="24"/>
        </w:rPr>
        <w:t xml:space="preserve"> Π. ΜΗΚΟΥ, Γ.ΜΑΡΚΑΚΗΣ</w:t>
      </w:r>
      <w:r w:rsidR="00ED5ADA" w:rsidRPr="00C218E6">
        <w:rPr>
          <w:rFonts w:ascii="Arial" w:hAnsi="Arial" w:cs="Arial"/>
          <w:sz w:val="24"/>
          <w:szCs w:val="24"/>
        </w:rPr>
        <w:t>, Α ΔΙΑΜΑΝΤΗΣ, Ε ΤΣΙΑΜΠΑΣ</w:t>
      </w:r>
    </w:p>
    <w:p w:rsidR="00F15272" w:rsidRPr="005320A6" w:rsidRDefault="00F15272" w:rsidP="00F15272">
      <w:pPr>
        <w:rPr>
          <w:rFonts w:ascii="Arial" w:hAnsi="Arial" w:cs="Arial"/>
          <w:b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 xml:space="preserve">ΑΙΘΟΥΣΑ Α’ 13.00-14.30 ΟΥΡΟΠΟΙΗΤΙΚΟ  </w:t>
      </w:r>
    </w:p>
    <w:p w:rsidR="00F15272" w:rsidRPr="005320A6" w:rsidRDefault="00F15272" w:rsidP="00F15272">
      <w:pPr>
        <w:rPr>
          <w:rFonts w:ascii="Arial" w:hAnsi="Arial" w:cs="Arial"/>
          <w:b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 xml:space="preserve">                      14.30-16.00 ΣΙΕΛΟΓΟΝΟΙ</w:t>
      </w:r>
    </w:p>
    <w:p w:rsidR="00F15272" w:rsidRPr="005320A6" w:rsidRDefault="00F15272" w:rsidP="00F15272">
      <w:pPr>
        <w:rPr>
          <w:rFonts w:ascii="Arial" w:hAnsi="Arial" w:cs="Arial"/>
          <w:b/>
          <w:sz w:val="24"/>
          <w:szCs w:val="24"/>
        </w:rPr>
      </w:pPr>
      <w:r w:rsidRPr="005320A6">
        <w:rPr>
          <w:rFonts w:ascii="Arial" w:hAnsi="Arial" w:cs="Arial"/>
          <w:b/>
          <w:sz w:val="24"/>
          <w:szCs w:val="24"/>
        </w:rPr>
        <w:t xml:space="preserve">ΑΙΘΟΥΣΑ Β’ 13.00-14.30 ΣΙΕΛΟΓΟΝΟΙ   </w:t>
      </w:r>
    </w:p>
    <w:p w:rsidR="007105F9" w:rsidRPr="00C218E6" w:rsidRDefault="00F15272" w:rsidP="00C218E6">
      <w:pPr>
        <w:rPr>
          <w:rFonts w:ascii="Arial" w:hAnsi="Arial" w:cs="Arial"/>
          <w:b/>
          <w:sz w:val="24"/>
          <w:szCs w:val="24"/>
          <w:lang w:val="en-US"/>
        </w:rPr>
      </w:pPr>
      <w:r w:rsidRPr="005320A6">
        <w:rPr>
          <w:rFonts w:ascii="Arial" w:hAnsi="Arial" w:cs="Arial"/>
          <w:b/>
          <w:sz w:val="24"/>
          <w:szCs w:val="24"/>
        </w:rPr>
        <w:t xml:space="preserve">                      </w:t>
      </w:r>
      <w:r w:rsidRPr="00CC72A4">
        <w:rPr>
          <w:rFonts w:ascii="Arial" w:hAnsi="Arial" w:cs="Arial"/>
          <w:b/>
          <w:sz w:val="24"/>
          <w:szCs w:val="24"/>
          <w:lang w:val="en-US"/>
        </w:rPr>
        <w:t xml:space="preserve">14.30-16.00 </w:t>
      </w:r>
      <w:r w:rsidRPr="005320A6">
        <w:rPr>
          <w:rFonts w:ascii="Arial" w:hAnsi="Arial" w:cs="Arial"/>
          <w:b/>
          <w:sz w:val="24"/>
          <w:szCs w:val="24"/>
        </w:rPr>
        <w:t>ΟΥΡΟΠΟΙΗΤΙΚΟ</w:t>
      </w:r>
    </w:p>
    <w:p w:rsidR="00BD410A" w:rsidRPr="00CC72A4" w:rsidRDefault="00BD410A" w:rsidP="00BD410A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5320A6">
        <w:rPr>
          <w:rFonts w:ascii="Arial" w:hAnsi="Arial" w:cs="Arial"/>
          <w:b/>
          <w:sz w:val="24"/>
          <w:szCs w:val="24"/>
          <w:u w:val="single"/>
        </w:rPr>
        <w:t>Ομιλητές</w:t>
      </w:r>
      <w:r w:rsidRPr="00CC72A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</w:p>
    <w:p w:rsidR="00BD410A" w:rsidRPr="00CC72A4" w:rsidRDefault="00BD410A" w:rsidP="00BD410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</w:p>
    <w:p w:rsidR="007105F9" w:rsidRDefault="007105F9" w:rsidP="007105F9">
      <w:pPr>
        <w:spacing w:after="0" w:line="240" w:lineRule="auto"/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</w:pPr>
      <w:r w:rsidRPr="007105F9">
        <w:rPr>
          <w:rFonts w:ascii="Arial" w:eastAsia="Times New Roman" w:hAnsi="Arial" w:cs="Arial"/>
          <w:b/>
          <w:sz w:val="24"/>
          <w:szCs w:val="24"/>
          <w:lang w:val="en-US"/>
        </w:rPr>
        <w:t>Ashish Chandra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>
        <w:rPr>
          <w:rStyle w:val="a3"/>
          <w:b w:val="0"/>
          <w:color w:val="000000"/>
          <w:lang w:val="en-US"/>
        </w:rPr>
        <w:t>“</w:t>
      </w:r>
      <w:r w:rsidR="00CC72A4" w:rsidRPr="007105F9"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  <w:t xml:space="preserve">Urologic Cytology and The Paris System for Reporting Urinary Cytology” </w:t>
      </w:r>
    </w:p>
    <w:p w:rsidR="007105F9" w:rsidRPr="007105F9" w:rsidRDefault="007105F9" w:rsidP="007105F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7105F9">
        <w:rPr>
          <w:rFonts w:ascii="Arial" w:eastAsia="Times New Roman" w:hAnsi="Arial" w:cs="Arial"/>
          <w:sz w:val="24"/>
          <w:szCs w:val="24"/>
          <w:lang w:val="en-US"/>
        </w:rPr>
        <w:t>Guy’s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>&amp;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>St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>Thomas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7105F9">
        <w:rPr>
          <w:rFonts w:ascii="Arial" w:eastAsia="Times New Roman" w:hAnsi="Arial" w:cs="Arial"/>
          <w:sz w:val="24"/>
          <w:szCs w:val="24"/>
          <w:lang w:val="en-US"/>
        </w:rPr>
        <w:t>NHSfT</w:t>
      </w:r>
      <w:proofErr w:type="spellEnd"/>
      <w:r w:rsidRPr="007105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>London,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>UK</w:t>
      </w:r>
    </w:p>
    <w:p w:rsidR="00CC72A4" w:rsidRPr="007105F9" w:rsidRDefault="00CC72A4" w:rsidP="007105F9">
      <w:pPr>
        <w:spacing w:after="0" w:line="240" w:lineRule="auto"/>
        <w:rPr>
          <w:rStyle w:val="a3"/>
          <w:rFonts w:ascii="Arial" w:eastAsia="Times New Roman" w:hAnsi="Arial" w:cs="Arial"/>
          <w:b w:val="0"/>
          <w:bCs w:val="0"/>
          <w:sz w:val="25"/>
          <w:szCs w:val="25"/>
          <w:lang w:val="en-US"/>
        </w:rPr>
      </w:pPr>
    </w:p>
    <w:p w:rsidR="007105F9" w:rsidRPr="007105F9" w:rsidRDefault="007105F9" w:rsidP="007105F9">
      <w:pPr>
        <w:spacing w:after="0"/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</w:pPr>
      <w:r w:rsidRPr="007105F9">
        <w:rPr>
          <w:rFonts w:ascii="Arial" w:eastAsia="Times New Roman" w:hAnsi="Arial" w:cs="Arial"/>
          <w:b/>
          <w:sz w:val="24"/>
          <w:szCs w:val="24"/>
          <w:lang w:val="en-US"/>
        </w:rPr>
        <w:t>Esther Diana Rossi,</w:t>
      </w:r>
      <w:r w:rsidRPr="007105F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7105F9">
        <w:rPr>
          <w:rStyle w:val="a3"/>
          <w:rFonts w:ascii="Arial" w:hAnsi="Arial" w:cs="Arial"/>
          <w:b w:val="0"/>
          <w:color w:val="000000"/>
          <w:sz w:val="24"/>
          <w:szCs w:val="24"/>
          <w:lang w:val="en-US"/>
        </w:rPr>
        <w:t xml:space="preserve">“Salivary Gland Cytology and The Milan System for Reporting Salivary Gland Cytopathology”  </w:t>
      </w:r>
    </w:p>
    <w:p w:rsidR="00395D14" w:rsidRPr="00CA18C6" w:rsidRDefault="007105F9" w:rsidP="00CA18C6">
      <w:pPr>
        <w:spacing w:after="0"/>
        <w:rPr>
          <w:rFonts w:ascii="Arial" w:hAnsi="Arial" w:cs="Arial"/>
          <w:bCs/>
          <w:color w:val="000000"/>
          <w:sz w:val="24"/>
          <w:szCs w:val="24"/>
          <w:lang w:val="en-US"/>
        </w:rPr>
      </w:pPr>
      <w:r w:rsidRPr="007105F9">
        <w:rPr>
          <w:rFonts w:ascii="Arial" w:eastAsia="Times New Roman" w:hAnsi="Arial" w:cs="Arial"/>
          <w:sz w:val="24"/>
          <w:szCs w:val="24"/>
          <w:lang w:val="en-US"/>
        </w:rPr>
        <w:t xml:space="preserve">Catholic University Agostino </w:t>
      </w:r>
      <w:proofErr w:type="spellStart"/>
      <w:r w:rsidRPr="007105F9">
        <w:rPr>
          <w:rFonts w:ascii="Arial" w:eastAsia="Times New Roman" w:hAnsi="Arial" w:cs="Arial"/>
          <w:sz w:val="24"/>
          <w:szCs w:val="24"/>
          <w:lang w:val="en-US"/>
        </w:rPr>
        <w:t>Gemelli</w:t>
      </w:r>
      <w:proofErr w:type="spellEnd"/>
      <w:r w:rsidRPr="007105F9">
        <w:rPr>
          <w:rFonts w:ascii="Arial" w:eastAsia="Times New Roman" w:hAnsi="Arial" w:cs="Arial"/>
          <w:sz w:val="24"/>
          <w:szCs w:val="24"/>
          <w:lang w:val="en-US"/>
        </w:rPr>
        <w:t>. Rome, Italy</w:t>
      </w:r>
    </w:p>
    <w:sectPr w:rsidR="00395D14" w:rsidRPr="00CA18C6" w:rsidSect="006E5E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9D"/>
    <w:rsid w:val="00145C9D"/>
    <w:rsid w:val="00184DB2"/>
    <w:rsid w:val="00196A93"/>
    <w:rsid w:val="00335961"/>
    <w:rsid w:val="00395D14"/>
    <w:rsid w:val="00465808"/>
    <w:rsid w:val="004C710C"/>
    <w:rsid w:val="005320A6"/>
    <w:rsid w:val="00690E16"/>
    <w:rsid w:val="006A4F73"/>
    <w:rsid w:val="006E5E82"/>
    <w:rsid w:val="007105F9"/>
    <w:rsid w:val="007920A3"/>
    <w:rsid w:val="007A1F60"/>
    <w:rsid w:val="007A64A9"/>
    <w:rsid w:val="007D659B"/>
    <w:rsid w:val="007D79A0"/>
    <w:rsid w:val="00A55C48"/>
    <w:rsid w:val="00AC15EC"/>
    <w:rsid w:val="00AE73CA"/>
    <w:rsid w:val="00BB7639"/>
    <w:rsid w:val="00BD410A"/>
    <w:rsid w:val="00C17E5D"/>
    <w:rsid w:val="00C218E6"/>
    <w:rsid w:val="00CA18C6"/>
    <w:rsid w:val="00CC72A4"/>
    <w:rsid w:val="00D751A3"/>
    <w:rsid w:val="00E22F64"/>
    <w:rsid w:val="00E42ADA"/>
    <w:rsid w:val="00EB3B04"/>
    <w:rsid w:val="00ED5ADA"/>
    <w:rsid w:val="00F15272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CAA44"/>
  <w15:docId w15:val="{63DB3441-7D71-4101-94DC-0811D38B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45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45C9D"/>
    <w:rPr>
      <w:b/>
      <w:bCs/>
    </w:rPr>
  </w:style>
  <w:style w:type="character" w:styleId="-">
    <w:name w:val="Hyperlink"/>
    <w:basedOn w:val="a0"/>
    <w:uiPriority w:val="99"/>
    <w:unhideWhenUsed/>
    <w:rsid w:val="00145C9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920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03CB-488C-4732-A0BA-D99A976E9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Mastorakis</dc:creator>
  <cp:lastModifiedBy>Leftheris</cp:lastModifiedBy>
  <cp:revision>4</cp:revision>
  <dcterms:created xsi:type="dcterms:W3CDTF">2018-03-20T13:39:00Z</dcterms:created>
  <dcterms:modified xsi:type="dcterms:W3CDTF">2018-03-20T13:40:00Z</dcterms:modified>
</cp:coreProperties>
</file>